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53" w:rsidRPr="00D27779" w:rsidRDefault="00E56A53" w:rsidP="00D27779">
      <w:pPr>
        <w:jc w:val="center"/>
        <w:rPr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2409"/>
        <w:gridCol w:w="993"/>
        <w:gridCol w:w="1134"/>
        <w:gridCol w:w="2835"/>
        <w:gridCol w:w="1984"/>
        <w:gridCol w:w="851"/>
      </w:tblGrid>
      <w:tr w:rsidR="006A58F2" w:rsidRPr="00195EF4" w:rsidTr="006A58F2">
        <w:trPr>
          <w:trHeight w:val="567"/>
        </w:trPr>
        <w:tc>
          <w:tcPr>
            <w:tcW w:w="14029" w:type="dxa"/>
            <w:gridSpan w:val="8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195EF4">
              <w:rPr>
                <w:rFonts w:ascii="宋体" w:hAnsi="宋体" w:hint="eastAsia"/>
                <w:b/>
                <w:szCs w:val="21"/>
              </w:rPr>
              <w:t>第1标段：清洗剂</w:t>
            </w:r>
          </w:p>
        </w:tc>
      </w:tr>
      <w:tr w:rsidR="006A58F2" w:rsidRPr="00195EF4" w:rsidTr="00487FF9">
        <w:trPr>
          <w:trHeight w:val="567"/>
        </w:trPr>
        <w:tc>
          <w:tcPr>
            <w:tcW w:w="704" w:type="dxa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6A58F2" w:rsidRPr="006A58F2" w:rsidRDefault="006A58F2" w:rsidP="006A58F2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487FF9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487FF9" w:rsidRPr="00195EF4" w:rsidRDefault="00487FF9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陕西博联特医疗科技有限公司</w:t>
            </w:r>
          </w:p>
        </w:tc>
        <w:tc>
          <w:tcPr>
            <w:tcW w:w="2409" w:type="dxa"/>
            <w:vMerge w:val="restart"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szCs w:val="21"/>
              </w:rPr>
            </w:pPr>
            <w:r w:rsidRPr="00063F2C">
              <w:rPr>
                <w:rFonts w:hint="eastAsia"/>
                <w:szCs w:val="21"/>
              </w:rPr>
              <w:t>陕西省西安市雁塔区含光南路丁白路口美苑楼尚</w:t>
            </w:r>
            <w:r w:rsidRPr="00063F2C">
              <w:rPr>
                <w:rFonts w:hint="eastAsia"/>
                <w:szCs w:val="21"/>
              </w:rPr>
              <w:t>925</w:t>
            </w:r>
            <w:r w:rsidRPr="00063F2C">
              <w:rPr>
                <w:rFonts w:hint="eastAsia"/>
                <w:szCs w:val="21"/>
              </w:rPr>
              <w:t>室</w:t>
            </w:r>
          </w:p>
        </w:tc>
        <w:tc>
          <w:tcPr>
            <w:tcW w:w="993" w:type="dxa"/>
            <w:vMerge w:val="restart"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定额</w:t>
            </w:r>
            <w:r>
              <w:rPr>
                <w:szCs w:val="21"/>
              </w:rPr>
              <w:t>收取</w:t>
            </w:r>
          </w:p>
        </w:tc>
        <w:tc>
          <w:tcPr>
            <w:tcW w:w="1134" w:type="dxa"/>
            <w:vMerge w:val="restart"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2835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特殊清洗剂</w:t>
            </w:r>
            <w:r>
              <w:t>眼科器械专用清洗剂</w:t>
            </w:r>
          </w:p>
        </w:tc>
        <w:tc>
          <w:tcPr>
            <w:tcW w:w="1984" w:type="dxa"/>
            <w:vAlign w:val="center"/>
          </w:tcPr>
          <w:p w:rsidR="00487FF9" w:rsidRPr="00704F9F" w:rsidRDefault="00487FF9" w:rsidP="00DB045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5L/</w:t>
            </w: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851" w:type="dxa"/>
            <w:vAlign w:val="center"/>
          </w:tcPr>
          <w:p w:rsidR="00487FF9" w:rsidRDefault="00487FF9" w:rsidP="00704F9F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900</w:t>
            </w:r>
          </w:p>
        </w:tc>
      </w:tr>
      <w:tr w:rsidR="00487FF9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487FF9" w:rsidRPr="00195EF4" w:rsidRDefault="00487FF9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487FF9" w:rsidRPr="00063F2C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特殊清洗剂</w:t>
            </w:r>
            <w:r>
              <w:t>眼科器械专用清洗剂</w:t>
            </w:r>
          </w:p>
        </w:tc>
        <w:tc>
          <w:tcPr>
            <w:tcW w:w="1984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5L/</w:t>
            </w: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851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1300</w:t>
            </w:r>
          </w:p>
        </w:tc>
      </w:tr>
      <w:tr w:rsidR="00487FF9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487FF9" w:rsidRPr="00195EF4" w:rsidRDefault="00487FF9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487FF9" w:rsidRPr="00063F2C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</w:tr>
      <w:tr w:rsidR="00487FF9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487FF9" w:rsidRPr="00195EF4" w:rsidRDefault="00487FF9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陕西惠善得医疗器械有限公司</w:t>
            </w:r>
          </w:p>
        </w:tc>
        <w:tc>
          <w:tcPr>
            <w:tcW w:w="2409" w:type="dxa"/>
            <w:vMerge w:val="restart"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szCs w:val="21"/>
              </w:rPr>
            </w:pPr>
            <w:r w:rsidRPr="00063F2C">
              <w:rPr>
                <w:rFonts w:hint="eastAsia"/>
                <w:szCs w:val="21"/>
              </w:rPr>
              <w:t>西安市碑林区含光路中段</w:t>
            </w:r>
            <w:r w:rsidRPr="00063F2C">
              <w:rPr>
                <w:rFonts w:hint="eastAsia"/>
                <w:szCs w:val="21"/>
              </w:rPr>
              <w:t>48</w:t>
            </w:r>
            <w:r w:rsidRPr="00063F2C">
              <w:rPr>
                <w:rFonts w:hint="eastAsia"/>
                <w:szCs w:val="21"/>
              </w:rPr>
              <w:t>号煜源国际商务大厦</w:t>
            </w:r>
            <w:r w:rsidRPr="00063F2C">
              <w:rPr>
                <w:rFonts w:hint="eastAsia"/>
                <w:szCs w:val="21"/>
              </w:rPr>
              <w:t>9</w:t>
            </w:r>
            <w:r w:rsidRPr="00063F2C">
              <w:rPr>
                <w:rFonts w:hint="eastAsia"/>
                <w:szCs w:val="21"/>
              </w:rPr>
              <w:t>层</w:t>
            </w:r>
            <w:r w:rsidRPr="00063F2C">
              <w:rPr>
                <w:rFonts w:hint="eastAsia"/>
                <w:szCs w:val="21"/>
              </w:rPr>
              <w:t>10904</w:t>
            </w:r>
            <w:r w:rsidRPr="00063F2C">
              <w:rPr>
                <w:rFonts w:hint="eastAsia"/>
                <w:szCs w:val="21"/>
              </w:rPr>
              <w:t>室</w:t>
            </w:r>
          </w:p>
        </w:tc>
        <w:tc>
          <w:tcPr>
            <w:tcW w:w="993" w:type="dxa"/>
            <w:vMerge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  <w:tc>
          <w:tcPr>
            <w:tcW w:w="2835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眼科及</w:t>
            </w:r>
            <w:r>
              <w:rPr>
                <w:szCs w:val="21"/>
              </w:rPr>
              <w:t>植入物专用清洗剂</w:t>
            </w:r>
          </w:p>
        </w:tc>
        <w:tc>
          <w:tcPr>
            <w:tcW w:w="1984" w:type="dxa"/>
            <w:vAlign w:val="center"/>
          </w:tcPr>
          <w:p w:rsidR="00487FF9" w:rsidRPr="00704F9F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5L/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851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2280</w:t>
            </w:r>
          </w:p>
        </w:tc>
      </w:tr>
      <w:tr w:rsidR="00487FF9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487FF9" w:rsidRPr="00195EF4" w:rsidRDefault="00487FF9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487FF9" w:rsidRPr="00063F2C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四合一</w:t>
            </w:r>
            <w:r>
              <w:rPr>
                <w:szCs w:val="21"/>
              </w:rPr>
              <w:t>多酶清洗机</w:t>
            </w:r>
          </w:p>
        </w:tc>
        <w:tc>
          <w:tcPr>
            <w:tcW w:w="1984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5L/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851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2280</w:t>
            </w:r>
          </w:p>
        </w:tc>
      </w:tr>
      <w:tr w:rsidR="00487FF9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487FF9" w:rsidRPr="00195EF4" w:rsidRDefault="00487FF9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487FF9" w:rsidRPr="00063F2C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487FF9" w:rsidRPr="00195EF4" w:rsidRDefault="00487FF9" w:rsidP="006A58F2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 w:rsidR="00487FF9" w:rsidRDefault="00487FF9" w:rsidP="006A58F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</w:t>
            </w:r>
          </w:p>
        </w:tc>
      </w:tr>
      <w:tr w:rsidR="006A58F2" w:rsidRPr="00195EF4" w:rsidTr="00E517F2">
        <w:trPr>
          <w:trHeight w:val="567"/>
        </w:trPr>
        <w:tc>
          <w:tcPr>
            <w:tcW w:w="14029" w:type="dxa"/>
            <w:gridSpan w:val="8"/>
            <w:vAlign w:val="center"/>
          </w:tcPr>
          <w:p w:rsidR="006A58F2" w:rsidRPr="00195EF4" w:rsidRDefault="006A58F2" w:rsidP="006A58F2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195EF4">
              <w:rPr>
                <w:rFonts w:ascii="宋体" w:hAnsi="宋体" w:hint="eastAsia"/>
                <w:b/>
                <w:szCs w:val="21"/>
              </w:rPr>
              <w:t>第2标段：清洗剂</w:t>
            </w:r>
          </w:p>
        </w:tc>
      </w:tr>
      <w:tr w:rsidR="00704F9F" w:rsidRPr="00195EF4" w:rsidTr="00487FF9">
        <w:trPr>
          <w:trHeight w:val="567"/>
        </w:trPr>
        <w:tc>
          <w:tcPr>
            <w:tcW w:w="704" w:type="dxa"/>
            <w:vAlign w:val="center"/>
          </w:tcPr>
          <w:p w:rsidR="00704F9F" w:rsidRPr="00195EF4" w:rsidRDefault="00704F9F" w:rsidP="00704F9F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704F9F" w:rsidRPr="00195EF4" w:rsidRDefault="00704F9F" w:rsidP="00704F9F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704F9F" w:rsidRPr="00195EF4" w:rsidRDefault="00704F9F" w:rsidP="00704F9F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704F9F" w:rsidRPr="00195EF4" w:rsidRDefault="00704F9F" w:rsidP="00704F9F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704F9F" w:rsidRPr="00195EF4" w:rsidRDefault="00704F9F" w:rsidP="00704F9F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704F9F" w:rsidRPr="00195EF4" w:rsidRDefault="00704F9F" w:rsidP="00704F9F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704F9F" w:rsidRPr="00195EF4" w:rsidRDefault="00704F9F" w:rsidP="00704F9F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704F9F" w:rsidRPr="006A58F2" w:rsidRDefault="00704F9F" w:rsidP="00704F9F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704F9F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704F9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西安垚川商贸有限公司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Default="003563FE" w:rsidP="00704F9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西安市雁塔区雁塔西路</w:t>
            </w:r>
            <w:r>
              <w:rPr>
                <w:rFonts w:hint="eastAsia"/>
                <w:color w:val="000000"/>
                <w:sz w:val="22"/>
              </w:rPr>
              <w:t>158</w:t>
            </w:r>
            <w:r>
              <w:rPr>
                <w:rFonts w:hint="eastAsia"/>
                <w:color w:val="000000"/>
                <w:sz w:val="22"/>
              </w:rPr>
              <w:t>号双鱼花园广</w:t>
            </w:r>
            <w:r>
              <w:rPr>
                <w:rFonts w:hint="eastAsia"/>
                <w:color w:val="000000"/>
                <w:sz w:val="22"/>
              </w:rPr>
              <w:lastRenderedPageBreak/>
              <w:t>场第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0705</w:t>
            </w:r>
            <w:r>
              <w:rPr>
                <w:rFonts w:hint="eastAsia"/>
                <w:color w:val="000000"/>
                <w:sz w:val="22"/>
              </w:rPr>
              <w:t>号房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按</w:t>
            </w:r>
            <w:r>
              <w:rPr>
                <w:rFonts w:ascii="宋体" w:hAnsi="宋体"/>
                <w:szCs w:val="21"/>
              </w:rPr>
              <w:t>采购预算</w:t>
            </w:r>
            <w:r w:rsidRPr="00A276AC">
              <w:rPr>
                <w:rFonts w:ascii="宋体" w:hAnsi="宋体" w:hint="eastAsia"/>
                <w:szCs w:val="21"/>
              </w:rPr>
              <w:t>参照</w:t>
            </w:r>
            <w:r>
              <w:rPr>
                <w:rFonts w:hint="eastAsia"/>
                <w:szCs w:val="21"/>
              </w:rPr>
              <w:t>国家</w:t>
            </w:r>
            <w:r>
              <w:rPr>
                <w:rFonts w:hint="eastAsia"/>
                <w:szCs w:val="21"/>
              </w:rPr>
              <w:lastRenderedPageBreak/>
              <w:t>标准</w:t>
            </w:r>
            <w:r w:rsidRPr="00A276AC">
              <w:rPr>
                <w:rFonts w:ascii="宋体" w:hAnsi="宋体" w:hint="eastAsia"/>
                <w:szCs w:val="21"/>
              </w:rPr>
              <w:t>下浮3</w:t>
            </w:r>
            <w:r w:rsidRPr="00A276AC">
              <w:rPr>
                <w:rFonts w:ascii="宋体" w:hAnsi="宋体"/>
                <w:szCs w:val="21"/>
              </w:rPr>
              <w:t>5%</w:t>
            </w:r>
            <w:r>
              <w:rPr>
                <w:rFonts w:ascii="宋体" w:hAnsi="宋体" w:hint="eastAsia"/>
                <w:szCs w:val="21"/>
              </w:rPr>
              <w:t>,由</w:t>
            </w:r>
            <w:r>
              <w:rPr>
                <w:rFonts w:ascii="宋体" w:hAnsi="宋体"/>
                <w:szCs w:val="21"/>
              </w:rPr>
              <w:t>中标人均摊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193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35" w:type="dxa"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碱性清洗剂</w:t>
            </w:r>
            <w:r>
              <w:rPr>
                <w:rFonts w:hint="eastAsia"/>
              </w:rPr>
              <w:t>（手洗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新器械）</w:t>
            </w:r>
          </w:p>
        </w:tc>
        <w:tc>
          <w:tcPr>
            <w:tcW w:w="1984" w:type="dxa"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4F9F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48D9897" wp14:editId="5723AA60">
                  <wp:extent cx="646386" cy="443688"/>
                  <wp:effectExtent l="0" t="0" r="1905" b="0"/>
                  <wp:docPr id="4" name="图片 4" descr="C:\Users\Administrator\AppData\Local\Temp\159333120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Temp\159333120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49" cy="44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704F9F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704F9F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704F9F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C84178">
              <w:rPr>
                <w:rFonts w:hint="eastAsia"/>
              </w:rPr>
              <w:t>碱性清洗剂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>洗）</w:t>
            </w:r>
          </w:p>
        </w:tc>
        <w:tc>
          <w:tcPr>
            <w:tcW w:w="1984" w:type="dxa"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704F9F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0E4C16B2" wp14:editId="180F5AC5">
                  <wp:extent cx="646386" cy="443688"/>
                  <wp:effectExtent l="0" t="0" r="1905" b="0"/>
                  <wp:docPr id="22" name="图片 22" descr="C:\Users\Administrator\AppData\Local\Temp\159333120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Temp\159333120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49" cy="44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704F9F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704F9F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704F9F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851" w:type="dxa"/>
            <w:vAlign w:val="center"/>
          </w:tcPr>
          <w:p w:rsidR="003563FE" w:rsidRDefault="003563FE" w:rsidP="00704F9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西安桥玛商贸有限公司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Default="003563FE" w:rsidP="00DB0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西安市高新区科技五路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201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碱性清洗剂</w:t>
            </w:r>
            <w:r>
              <w:rPr>
                <w:rFonts w:hint="eastAsia"/>
              </w:rPr>
              <w:t>（手洗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新器械）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5L</w:t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DB045A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C84178">
              <w:rPr>
                <w:rFonts w:hint="eastAsia"/>
              </w:rPr>
              <w:t>碱性清洗剂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5L</w:t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DB045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陕西博微医疗科技有限公司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Default="003563FE" w:rsidP="00DB0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陕西省西安市浐灞生态区长乐东路</w:t>
            </w:r>
            <w:r>
              <w:rPr>
                <w:rFonts w:hint="eastAsia"/>
                <w:color w:val="000000"/>
                <w:sz w:val="22"/>
              </w:rPr>
              <w:t>2999</w:t>
            </w:r>
            <w:r>
              <w:rPr>
                <w:rFonts w:hint="eastAsia"/>
                <w:color w:val="000000"/>
                <w:sz w:val="22"/>
              </w:rPr>
              <w:t>号京都国际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20702</w:t>
            </w:r>
            <w:r>
              <w:rPr>
                <w:rFonts w:hint="eastAsia"/>
                <w:color w:val="000000"/>
                <w:sz w:val="22"/>
              </w:rPr>
              <w:t>号房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35" w:type="dxa"/>
            <w:vAlign w:val="center"/>
          </w:tcPr>
          <w:p w:rsidR="003563FE" w:rsidRPr="00C84178" w:rsidRDefault="003563FE" w:rsidP="00DB045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碱性</w:t>
            </w:r>
            <w:r>
              <w:t>清洗剂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5L</w:t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DB045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碱性</w:t>
            </w:r>
            <w:r>
              <w:t>清洗剂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5L</w:t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DB045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C37645">
        <w:trPr>
          <w:trHeight w:val="567"/>
        </w:trPr>
        <w:tc>
          <w:tcPr>
            <w:tcW w:w="14029" w:type="dxa"/>
            <w:gridSpan w:val="8"/>
            <w:vAlign w:val="center"/>
          </w:tcPr>
          <w:p w:rsidR="003563FE" w:rsidRPr="00195EF4" w:rsidRDefault="003563FE" w:rsidP="00DB045A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95EF4">
              <w:rPr>
                <w:rFonts w:ascii="宋体" w:hAnsi="宋体" w:hint="eastAsia"/>
                <w:b/>
                <w:bCs/>
                <w:szCs w:val="21"/>
              </w:rPr>
              <w:t>第3标段：润滑剂</w:t>
            </w:r>
          </w:p>
        </w:tc>
      </w:tr>
      <w:tr w:rsidR="00DB045A" w:rsidRPr="00195EF4" w:rsidTr="00487FF9">
        <w:trPr>
          <w:trHeight w:val="567"/>
        </w:trPr>
        <w:tc>
          <w:tcPr>
            <w:tcW w:w="70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DB045A" w:rsidRPr="00195EF4" w:rsidRDefault="00DB045A" w:rsidP="00DB045A">
            <w:pPr>
              <w:widowControl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DB045A" w:rsidRPr="006A58F2" w:rsidRDefault="00DB045A" w:rsidP="00DB045A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西安垚川商贸有限公司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063F2C" w:rsidRDefault="003563FE" w:rsidP="00DB045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西安市雁塔区雁塔西路</w:t>
            </w:r>
            <w:r>
              <w:rPr>
                <w:rFonts w:hint="eastAsia"/>
                <w:color w:val="000000"/>
                <w:sz w:val="22"/>
              </w:rPr>
              <w:t>158</w:t>
            </w:r>
            <w:r>
              <w:rPr>
                <w:rFonts w:hint="eastAsia"/>
                <w:color w:val="000000"/>
                <w:sz w:val="22"/>
              </w:rPr>
              <w:t>号双鱼花园广场第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0705</w:t>
            </w:r>
            <w:r>
              <w:rPr>
                <w:rFonts w:hint="eastAsia"/>
                <w:color w:val="000000"/>
                <w:sz w:val="22"/>
              </w:rPr>
              <w:t>号房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定额</w:t>
            </w:r>
            <w:r>
              <w:rPr>
                <w:szCs w:val="21"/>
              </w:rPr>
              <w:t>收取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器械润滑油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15195BB8" wp14:editId="08E05F24">
                  <wp:extent cx="488950" cy="378460"/>
                  <wp:effectExtent l="0" t="0" r="6350" b="2540"/>
                  <wp:docPr id="25" name="图片 25" descr="C:\Users\Administrator\AppData\Local\Temp\159333138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Temp\159333138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1360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器械润滑油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22AE8B85" wp14:editId="1D2B43F0">
                  <wp:extent cx="551815" cy="378460"/>
                  <wp:effectExtent l="0" t="0" r="635" b="2540"/>
                  <wp:docPr id="30" name="图片 30" descr="C:\Users\Administrator\AppData\Local\Temp\159333140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Local\Temp\159333140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1030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984" w:type="dxa"/>
            <w:vAlign w:val="center"/>
          </w:tcPr>
          <w:p w:rsidR="003563FE" w:rsidRPr="00DB045A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西安清卓医药科技有限公司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063F2C" w:rsidRDefault="003563FE" w:rsidP="00DB045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陕西省西安市国家民用航天产业基地神舟四路</w:t>
            </w:r>
            <w:r>
              <w:rPr>
                <w:rFonts w:hint="eastAsia"/>
                <w:color w:val="000000"/>
                <w:sz w:val="22"/>
              </w:rPr>
              <w:t>636</w:t>
            </w:r>
            <w:r>
              <w:rPr>
                <w:rFonts w:hint="eastAsia"/>
                <w:color w:val="000000"/>
                <w:sz w:val="22"/>
              </w:rPr>
              <w:t>号山水香堤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30102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器械润滑油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5L/</w:t>
            </w: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器械润滑油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5L/</w:t>
            </w: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陕西木卫斯商贸有限公司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63F2C">
              <w:rPr>
                <w:rFonts w:ascii="宋体" w:hAnsi="宋体" w:cs="宋体" w:hint="eastAsia"/>
                <w:color w:val="000000"/>
                <w:szCs w:val="21"/>
              </w:rPr>
              <w:t>陕西省西安市碑林区南关正街95号长鑫大厦1幢1单元17层011704号房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器械润滑油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4L</w:t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器械润滑油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5L</w:t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1185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1057"/>
        </w:trPr>
        <w:tc>
          <w:tcPr>
            <w:tcW w:w="14029" w:type="dxa"/>
            <w:gridSpan w:val="8"/>
            <w:vAlign w:val="center"/>
          </w:tcPr>
          <w:p w:rsidR="003563FE" w:rsidRPr="00195EF4" w:rsidRDefault="003563FE" w:rsidP="00DB045A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195EF4">
              <w:rPr>
                <w:rFonts w:hint="eastAsia"/>
                <w:b/>
                <w:bCs/>
                <w:szCs w:val="21"/>
              </w:rPr>
              <w:t>第</w:t>
            </w:r>
            <w:r w:rsidRPr="00195EF4">
              <w:rPr>
                <w:rFonts w:hint="eastAsia"/>
                <w:b/>
                <w:bCs/>
                <w:szCs w:val="21"/>
              </w:rPr>
              <w:t>7</w:t>
            </w:r>
            <w:r w:rsidRPr="00195EF4">
              <w:rPr>
                <w:rFonts w:hint="eastAsia"/>
                <w:b/>
                <w:bCs/>
                <w:szCs w:val="21"/>
              </w:rPr>
              <w:t>标段：包装材料</w:t>
            </w:r>
            <w:bookmarkStart w:id="0" w:name="_GoBack"/>
            <w:bookmarkEnd w:id="0"/>
          </w:p>
        </w:tc>
      </w:tr>
      <w:tr w:rsidR="00DB045A" w:rsidRPr="00195EF4" w:rsidTr="00487FF9">
        <w:trPr>
          <w:trHeight w:val="567"/>
        </w:trPr>
        <w:tc>
          <w:tcPr>
            <w:tcW w:w="70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DB045A" w:rsidRPr="00195EF4" w:rsidRDefault="00DB045A" w:rsidP="00DB045A">
            <w:pPr>
              <w:widowControl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DB045A" w:rsidRPr="006A58F2" w:rsidRDefault="00DB045A" w:rsidP="00DB045A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西安桥玛商贸有限公司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西安市高新区科技五路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201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3F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定额收取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灭菌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包装袋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04383345" wp14:editId="7B1390DD">
                  <wp:extent cx="546100" cy="368300"/>
                  <wp:effectExtent l="0" t="0" r="6350" b="0"/>
                  <wp:docPr id="31" name="图片 31" descr="C:\Users\Administrator\AppData\Local\Temp\159333160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Temp\159333160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57.8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灭菌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包装袋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38A97455" wp14:editId="57E0B912">
                  <wp:extent cx="600710" cy="368300"/>
                  <wp:effectExtent l="0" t="0" r="8890" b="0"/>
                  <wp:docPr id="40" name="图片 40" descr="C:\Users\Administrator\AppData\Local\Temp\159333161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Local\Temp\159333161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78.8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984" w:type="dxa"/>
            <w:vAlign w:val="center"/>
          </w:tcPr>
          <w:p w:rsidR="003563FE" w:rsidRPr="00DB045A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西安捷睿生物科技有限责任公司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487FF9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63F2C">
              <w:rPr>
                <w:rFonts w:ascii="宋体" w:hAnsi="宋体" w:cs="宋体" w:hint="eastAsia"/>
                <w:color w:val="000000"/>
                <w:szCs w:val="21"/>
              </w:rPr>
              <w:t>西安市高新区科技路70号梧桐朗座第1幢2单元021104室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纸塑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包装袋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2867612" wp14:editId="0B6C7B9D">
                  <wp:extent cx="682625" cy="327660"/>
                  <wp:effectExtent l="0" t="0" r="3175" b="0"/>
                  <wp:docPr id="41" name="图片 41" descr="C:\Users\Administrator\AppData\Local\Temp\159333167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Temp\159333167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1084.5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纸塑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包装袋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BCEFF2A" wp14:editId="2F1FD2E3">
                  <wp:extent cx="682625" cy="273050"/>
                  <wp:effectExtent l="0" t="0" r="3175" b="0"/>
                  <wp:docPr id="42" name="图片 42" descr="C:\Users\Administrator\AppData\Local\Temp\159333167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AppData\Local\Temp\159333167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945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984" w:type="dxa"/>
            <w:vAlign w:val="center"/>
          </w:tcPr>
          <w:p w:rsidR="003563FE" w:rsidRPr="00DB045A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A704E4">
        <w:trPr>
          <w:trHeight w:val="567"/>
        </w:trPr>
        <w:tc>
          <w:tcPr>
            <w:tcW w:w="14029" w:type="dxa"/>
            <w:gridSpan w:val="8"/>
            <w:vAlign w:val="center"/>
          </w:tcPr>
          <w:p w:rsidR="003563FE" w:rsidRPr="00195EF4" w:rsidRDefault="003563FE" w:rsidP="00DB045A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195EF4">
              <w:rPr>
                <w:rFonts w:hint="eastAsia"/>
                <w:b/>
                <w:bCs/>
                <w:szCs w:val="21"/>
              </w:rPr>
              <w:t>第</w:t>
            </w:r>
            <w:r w:rsidRPr="00195EF4">
              <w:rPr>
                <w:rFonts w:hint="eastAsia"/>
                <w:b/>
                <w:bCs/>
                <w:szCs w:val="21"/>
              </w:rPr>
              <w:t>8</w:t>
            </w:r>
            <w:r w:rsidRPr="00195EF4">
              <w:rPr>
                <w:rFonts w:hint="eastAsia"/>
                <w:b/>
                <w:bCs/>
                <w:szCs w:val="21"/>
              </w:rPr>
              <w:t>标段：专用包装袋</w:t>
            </w:r>
          </w:p>
        </w:tc>
      </w:tr>
      <w:tr w:rsidR="00DB045A" w:rsidRPr="00195EF4" w:rsidTr="00487FF9">
        <w:trPr>
          <w:trHeight w:val="567"/>
        </w:trPr>
        <w:tc>
          <w:tcPr>
            <w:tcW w:w="70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DB045A" w:rsidRPr="00195EF4" w:rsidRDefault="00DB045A" w:rsidP="00DB045A">
            <w:pPr>
              <w:widowControl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DB045A" w:rsidRPr="006A58F2" w:rsidRDefault="00DB045A" w:rsidP="00DB045A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西安清卓医药科技有限公司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陕西省西安市国家民用航天产业基地神舟四路</w:t>
            </w:r>
            <w:r>
              <w:rPr>
                <w:rFonts w:hint="eastAsia"/>
                <w:color w:val="000000"/>
                <w:sz w:val="22"/>
              </w:rPr>
              <w:t>636</w:t>
            </w:r>
            <w:r>
              <w:rPr>
                <w:rFonts w:hint="eastAsia"/>
                <w:color w:val="000000"/>
                <w:sz w:val="22"/>
              </w:rPr>
              <w:t>号山水香堤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30102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3F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定额收取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4B9F7422" wp14:editId="3F37210E">
                  <wp:extent cx="805180" cy="464185"/>
                  <wp:effectExtent l="0" t="0" r="0" b="0"/>
                  <wp:docPr id="48" name="图片 48" descr="C:\Users\Administrator\AppData\Local\Temp\159333174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AppData\Local\Temp\159333174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40FBF4B8" wp14:editId="1CE8207F">
                  <wp:extent cx="819150" cy="327660"/>
                  <wp:effectExtent l="0" t="0" r="0" b="0"/>
                  <wp:docPr id="47" name="图片 47" descr="C:\Users\Administrator\AppData\Local\Temp\159333175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AppData\Local\Temp\159333175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10335FF6" wp14:editId="1DF52035">
                  <wp:extent cx="764540" cy="491490"/>
                  <wp:effectExtent l="0" t="0" r="0" b="3810"/>
                  <wp:docPr id="46" name="图片 46" descr="C:\Users\Administrator\AppData\Local\Temp\15933317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AppData\Local\Temp\15933317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FE161CD" wp14:editId="6471D96D">
                  <wp:extent cx="750570" cy="313690"/>
                  <wp:effectExtent l="0" t="0" r="0" b="0"/>
                  <wp:docPr id="45" name="图片 45" descr="C:\Users\Administrator\AppData\Local\Temp\159333176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AppData\Local\Temp\159333176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DB045A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 w:rsidR="003563FE" w:rsidRPr="00DB045A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陕西木卫斯商贸有限公司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63F2C">
              <w:rPr>
                <w:rFonts w:ascii="宋体" w:hAnsi="宋体" w:cs="宋体" w:hint="eastAsia"/>
                <w:color w:val="000000"/>
                <w:szCs w:val="21"/>
              </w:rPr>
              <w:t>陕西省西安市碑林区南关正街95号长鑫大厦1幢1单元17层011704号房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特卫强包装袋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279D8899" wp14:editId="618E229B">
                  <wp:extent cx="682625" cy="273050"/>
                  <wp:effectExtent l="0" t="0" r="3175" b="0"/>
                  <wp:docPr id="44" name="图片 44" descr="C:\Users\Administrator\AppData\Local\Temp\159333179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AppData\Local\Temp\159333179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特卫强包装袋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B045A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24D28A06" wp14:editId="3C05C95E">
                  <wp:extent cx="682625" cy="204470"/>
                  <wp:effectExtent l="0" t="0" r="3175" b="5080"/>
                  <wp:docPr id="43" name="图片 43" descr="C:\Users\Administrator\AppData\Local\Temp\159333180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AppData\Local\Temp\159333180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409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DB045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Pr="00DB045A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38392F">
        <w:trPr>
          <w:trHeight w:val="567"/>
        </w:trPr>
        <w:tc>
          <w:tcPr>
            <w:tcW w:w="14029" w:type="dxa"/>
            <w:gridSpan w:val="8"/>
            <w:vAlign w:val="center"/>
          </w:tcPr>
          <w:p w:rsidR="003563FE" w:rsidRPr="006A58F2" w:rsidRDefault="003563FE" w:rsidP="00DB045A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195EF4">
              <w:rPr>
                <w:rFonts w:hint="eastAsia"/>
                <w:b/>
                <w:bCs/>
                <w:szCs w:val="21"/>
              </w:rPr>
              <w:t>第</w:t>
            </w:r>
            <w:r w:rsidRPr="00195EF4">
              <w:rPr>
                <w:rFonts w:hint="eastAsia"/>
                <w:b/>
                <w:bCs/>
                <w:szCs w:val="21"/>
              </w:rPr>
              <w:t>9</w:t>
            </w:r>
            <w:r w:rsidRPr="00195EF4">
              <w:rPr>
                <w:rFonts w:hint="eastAsia"/>
                <w:b/>
                <w:bCs/>
                <w:szCs w:val="21"/>
              </w:rPr>
              <w:t>标段：包装材料</w:t>
            </w:r>
          </w:p>
        </w:tc>
      </w:tr>
      <w:tr w:rsidR="00DB045A" w:rsidRPr="00195EF4" w:rsidTr="00487FF9">
        <w:trPr>
          <w:trHeight w:val="567"/>
        </w:trPr>
        <w:tc>
          <w:tcPr>
            <w:tcW w:w="70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lastRenderedPageBreak/>
              <w:t>序号</w:t>
            </w:r>
          </w:p>
        </w:tc>
        <w:tc>
          <w:tcPr>
            <w:tcW w:w="3119" w:type="dxa"/>
            <w:vAlign w:val="center"/>
          </w:tcPr>
          <w:p w:rsidR="00DB045A" w:rsidRPr="00195EF4" w:rsidRDefault="00DB045A" w:rsidP="00DB045A">
            <w:pPr>
              <w:widowControl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DB045A" w:rsidRPr="00195EF4" w:rsidRDefault="00DB045A" w:rsidP="00DB045A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DB045A" w:rsidRPr="006A58F2" w:rsidRDefault="00DB045A" w:rsidP="00DB045A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西安垚川商贸有限公司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西安市雁塔区雁塔西路</w:t>
            </w:r>
            <w:r>
              <w:rPr>
                <w:rFonts w:hint="eastAsia"/>
                <w:color w:val="000000"/>
                <w:sz w:val="22"/>
              </w:rPr>
              <w:t>158</w:t>
            </w:r>
            <w:r>
              <w:rPr>
                <w:rFonts w:hint="eastAsia"/>
                <w:color w:val="000000"/>
                <w:sz w:val="22"/>
              </w:rPr>
              <w:t>号双鱼花园广场第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0705</w:t>
            </w:r>
            <w:r>
              <w:rPr>
                <w:rFonts w:hint="eastAsia"/>
                <w:color w:val="000000"/>
                <w:sz w:val="22"/>
              </w:rPr>
              <w:t>号房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不收取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新型纺织品包装材料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2A1729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75ADF031" wp14:editId="2CE48382">
                  <wp:extent cx="1023620" cy="273050"/>
                  <wp:effectExtent l="0" t="0" r="5080" b="0"/>
                  <wp:docPr id="50" name="图片 50" descr="C:\Users\Administrator\AppData\Local\Temp\159333192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istrator\AppData\Local\Temp\159333192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新型纺织品包装材料</w:t>
            </w:r>
          </w:p>
        </w:tc>
        <w:tc>
          <w:tcPr>
            <w:tcW w:w="1984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2A1729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595E7DE" wp14:editId="72ED2116">
                  <wp:extent cx="996315" cy="245745"/>
                  <wp:effectExtent l="0" t="0" r="0" b="1905"/>
                  <wp:docPr id="49" name="图片 49" descr="C:\Users\Administrator\AppData\Local\Temp\159333192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AppData\Local\Temp\159333192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DB045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Pr="002A1729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陕西国药器械有限公司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63F2C">
              <w:rPr>
                <w:rFonts w:ascii="宋体" w:hAnsi="宋体" w:cs="宋体" w:hint="eastAsia"/>
                <w:color w:val="000000"/>
                <w:szCs w:val="21"/>
              </w:rPr>
              <w:t>陕西省西安市经开区明光路166号凯瑞大厦E座7楼0707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新型纺织品包装材料</w:t>
            </w:r>
          </w:p>
        </w:tc>
        <w:tc>
          <w:tcPr>
            <w:tcW w:w="1984" w:type="dxa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2A1729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0E1B4959" wp14:editId="47D994A7">
                  <wp:extent cx="1023620" cy="273050"/>
                  <wp:effectExtent l="0" t="0" r="5080" b="0"/>
                  <wp:docPr id="51" name="图片 51" descr="C:\Users\Administrator\AppData\Local\Temp\159333192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istrator\AppData\Local\Temp\159333192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新型纺织品包装材料</w:t>
            </w:r>
          </w:p>
        </w:tc>
        <w:tc>
          <w:tcPr>
            <w:tcW w:w="1984" w:type="dxa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2A1729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0128A2CA" wp14:editId="0EF9C3E0">
                  <wp:extent cx="996315" cy="245745"/>
                  <wp:effectExtent l="0" t="0" r="0" b="1905"/>
                  <wp:docPr id="52" name="图片 52" descr="C:\Users\Administrator\AppData\Local\Temp\159333192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AppData\Local\Temp\159333192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DB045A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Pr="00195EF4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DB045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Pr="002A1729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DB04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FD2C9A">
        <w:trPr>
          <w:trHeight w:val="567"/>
        </w:trPr>
        <w:tc>
          <w:tcPr>
            <w:tcW w:w="14029" w:type="dxa"/>
            <w:gridSpan w:val="8"/>
            <w:vAlign w:val="center"/>
          </w:tcPr>
          <w:p w:rsidR="003563FE" w:rsidRPr="006A58F2" w:rsidRDefault="003563FE" w:rsidP="00DB045A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195EF4">
              <w:rPr>
                <w:rFonts w:hint="eastAsia"/>
                <w:b/>
                <w:bCs/>
                <w:szCs w:val="21"/>
              </w:rPr>
              <w:t>第</w:t>
            </w:r>
            <w:r w:rsidRPr="00195EF4">
              <w:rPr>
                <w:rFonts w:hint="eastAsia"/>
                <w:b/>
                <w:bCs/>
                <w:szCs w:val="21"/>
              </w:rPr>
              <w:t>10</w:t>
            </w:r>
            <w:r w:rsidRPr="00195EF4">
              <w:rPr>
                <w:rFonts w:hint="eastAsia"/>
                <w:b/>
                <w:bCs/>
                <w:szCs w:val="21"/>
              </w:rPr>
              <w:t>标段：包装材料</w:t>
            </w:r>
          </w:p>
        </w:tc>
      </w:tr>
      <w:tr w:rsidR="002A1729" w:rsidRPr="00195EF4" w:rsidTr="00487FF9">
        <w:trPr>
          <w:trHeight w:val="567"/>
        </w:trPr>
        <w:tc>
          <w:tcPr>
            <w:tcW w:w="70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2A1729" w:rsidRPr="00195EF4" w:rsidRDefault="002A1729" w:rsidP="002A1729">
            <w:pPr>
              <w:widowControl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2A1729" w:rsidRPr="006A58F2" w:rsidRDefault="002A1729" w:rsidP="002A1729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西安藻露堂药业集团中天医药有限公司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63F2C">
              <w:rPr>
                <w:rFonts w:ascii="宋体" w:hAnsi="宋体" w:cs="宋体" w:hint="eastAsia"/>
                <w:color w:val="000000"/>
                <w:szCs w:val="21"/>
              </w:rPr>
              <w:t>西安市碑林区东关正街66号世贸大厦A座8层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定额</w:t>
            </w:r>
            <w:r>
              <w:rPr>
                <w:szCs w:val="21"/>
              </w:rPr>
              <w:t>收取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医用包装用无纺布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2A1729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4A3789C7" wp14:editId="4FAD6419">
                  <wp:extent cx="805180" cy="218440"/>
                  <wp:effectExtent l="0" t="0" r="0" b="0"/>
                  <wp:docPr id="55" name="图片 55" descr="C:\Users\Administrator\AppData\Local\Temp\15933320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istrator\AppData\Local\Temp\15933320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8.8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医用包装用无纺布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2A1729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49E5E487" wp14:editId="137CF9E5">
                  <wp:extent cx="805180" cy="231775"/>
                  <wp:effectExtent l="0" t="0" r="0" b="0"/>
                  <wp:docPr id="53" name="图片 53" descr="C:\Users\Administrator\AppData\Local\Temp\159333204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istrator\AppData\Local\Temp\159333204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Pr="002A1729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陕西国药器械有限公司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szCs w:val="21"/>
              </w:rPr>
            </w:pPr>
            <w:r w:rsidRPr="00063F2C">
              <w:rPr>
                <w:rFonts w:hint="eastAsia"/>
                <w:szCs w:val="21"/>
              </w:rPr>
              <w:t>陕西省西安市经开区明光路</w:t>
            </w:r>
            <w:r w:rsidRPr="00063F2C">
              <w:rPr>
                <w:rFonts w:hint="eastAsia"/>
                <w:szCs w:val="21"/>
              </w:rPr>
              <w:t>166</w:t>
            </w:r>
            <w:r w:rsidRPr="00063F2C">
              <w:rPr>
                <w:rFonts w:hint="eastAsia"/>
                <w:szCs w:val="21"/>
              </w:rPr>
              <w:t>号凯瑞大厦</w:t>
            </w:r>
            <w:r w:rsidRPr="00063F2C">
              <w:rPr>
                <w:rFonts w:hint="eastAsia"/>
                <w:szCs w:val="21"/>
              </w:rPr>
              <w:t>E</w:t>
            </w:r>
            <w:r w:rsidRPr="00063F2C">
              <w:rPr>
                <w:rFonts w:hint="eastAsia"/>
                <w:szCs w:val="21"/>
              </w:rPr>
              <w:t>座</w:t>
            </w:r>
            <w:r w:rsidRPr="00063F2C">
              <w:rPr>
                <w:rFonts w:hint="eastAsia"/>
                <w:szCs w:val="21"/>
              </w:rPr>
              <w:t>7</w:t>
            </w:r>
            <w:r w:rsidRPr="00063F2C">
              <w:rPr>
                <w:rFonts w:hint="eastAsia"/>
                <w:szCs w:val="21"/>
              </w:rPr>
              <w:t>楼</w:t>
            </w:r>
            <w:r w:rsidRPr="00063F2C">
              <w:rPr>
                <w:rFonts w:hint="eastAsia"/>
                <w:szCs w:val="21"/>
              </w:rPr>
              <w:t>0707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医用包装用无纺布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2A1729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762660E1" wp14:editId="395F9EFC">
                  <wp:extent cx="805180" cy="218440"/>
                  <wp:effectExtent l="0" t="0" r="0" b="0"/>
                  <wp:docPr id="56" name="图片 56" descr="C:\Users\Administrator\AppData\Local\Temp\15933320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istrator\AppData\Local\Temp\15933320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19.6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医用包装用无纺布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2A1729"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 wp14:anchorId="2462FE25" wp14:editId="04BC87B2">
                  <wp:extent cx="805180" cy="231775"/>
                  <wp:effectExtent l="0" t="0" r="0" b="0"/>
                  <wp:docPr id="54" name="图片 54" descr="C:\Users\Administrator\AppData\Local\Temp\159333204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istrator\AppData\Local\Temp\159333204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15.6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Pr="002A1729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1125"/>
        </w:trPr>
        <w:tc>
          <w:tcPr>
            <w:tcW w:w="14029" w:type="dxa"/>
            <w:gridSpan w:val="8"/>
            <w:vAlign w:val="center"/>
          </w:tcPr>
          <w:p w:rsidR="003563FE" w:rsidRPr="006A58F2" w:rsidRDefault="003563FE" w:rsidP="002A1729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195EF4">
              <w:rPr>
                <w:rFonts w:hint="eastAsia"/>
                <w:b/>
                <w:bCs/>
                <w:szCs w:val="21"/>
              </w:rPr>
              <w:t>第</w:t>
            </w:r>
            <w:r w:rsidRPr="00195EF4">
              <w:rPr>
                <w:rFonts w:hint="eastAsia"/>
                <w:b/>
                <w:bCs/>
                <w:szCs w:val="21"/>
              </w:rPr>
              <w:t>12</w:t>
            </w:r>
            <w:r w:rsidRPr="00195EF4">
              <w:rPr>
                <w:rFonts w:hint="eastAsia"/>
                <w:b/>
                <w:bCs/>
                <w:szCs w:val="21"/>
              </w:rPr>
              <w:t>标段：标签类</w:t>
            </w:r>
          </w:p>
        </w:tc>
      </w:tr>
      <w:tr w:rsidR="002A1729" w:rsidRPr="00195EF4" w:rsidTr="00487FF9">
        <w:trPr>
          <w:trHeight w:val="567"/>
        </w:trPr>
        <w:tc>
          <w:tcPr>
            <w:tcW w:w="70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2A1729" w:rsidRPr="00195EF4" w:rsidRDefault="002A1729" w:rsidP="002A1729">
            <w:pPr>
              <w:widowControl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2A1729" w:rsidRPr="006A58F2" w:rsidRDefault="002A1729" w:rsidP="002A1729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四川劳吉克信息技术有限公司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szCs w:val="21"/>
              </w:rPr>
            </w:pPr>
            <w:r w:rsidRPr="00063F2C">
              <w:rPr>
                <w:rFonts w:hint="eastAsia"/>
                <w:szCs w:val="21"/>
              </w:rPr>
              <w:t>成都市青羊区青羊大道</w:t>
            </w:r>
            <w:r w:rsidRPr="00063F2C">
              <w:rPr>
                <w:rFonts w:hint="eastAsia"/>
                <w:szCs w:val="21"/>
              </w:rPr>
              <w:t>8</w:t>
            </w:r>
            <w:r w:rsidRPr="00063F2C">
              <w:rPr>
                <w:rFonts w:hint="eastAsia"/>
                <w:szCs w:val="21"/>
              </w:rPr>
              <w:t>号</w:t>
            </w:r>
            <w:r w:rsidRPr="00063F2C">
              <w:rPr>
                <w:rFonts w:hint="eastAsia"/>
                <w:szCs w:val="21"/>
              </w:rPr>
              <w:t>62</w:t>
            </w:r>
            <w:r w:rsidRPr="00063F2C">
              <w:rPr>
                <w:rFonts w:hint="eastAsia"/>
                <w:szCs w:val="21"/>
              </w:rPr>
              <w:t>栋</w:t>
            </w:r>
            <w:r w:rsidRPr="00063F2C">
              <w:rPr>
                <w:rFonts w:hint="eastAsia"/>
                <w:szCs w:val="21"/>
              </w:rPr>
              <w:t>1</w:t>
            </w:r>
            <w:r w:rsidRPr="00063F2C">
              <w:rPr>
                <w:rFonts w:hint="eastAsia"/>
                <w:szCs w:val="21"/>
              </w:rPr>
              <w:t>层</w:t>
            </w:r>
            <w:r w:rsidRPr="00063F2C">
              <w:rPr>
                <w:rFonts w:hint="eastAsia"/>
                <w:szCs w:val="21"/>
              </w:rPr>
              <w:t>2-3</w:t>
            </w:r>
            <w:r w:rsidRPr="00063F2C">
              <w:rPr>
                <w:rFonts w:hint="eastAsia"/>
                <w:szCs w:val="21"/>
              </w:rPr>
              <w:t>号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/>
                <w:szCs w:val="21"/>
              </w:rPr>
              <w:t>采购预算</w:t>
            </w:r>
            <w:r w:rsidRPr="00A276AC">
              <w:rPr>
                <w:rFonts w:ascii="宋体" w:hAnsi="宋体" w:hint="eastAsia"/>
                <w:szCs w:val="21"/>
              </w:rPr>
              <w:t>参照</w:t>
            </w:r>
            <w:r>
              <w:rPr>
                <w:rFonts w:hint="eastAsia"/>
                <w:szCs w:val="21"/>
              </w:rPr>
              <w:t>国家标准</w:t>
            </w:r>
            <w:r w:rsidRPr="00A276AC">
              <w:rPr>
                <w:rFonts w:ascii="宋体" w:hAnsi="宋体" w:hint="eastAsia"/>
                <w:szCs w:val="21"/>
              </w:rPr>
              <w:t>下浮3</w:t>
            </w:r>
            <w:r w:rsidRPr="00A276AC">
              <w:rPr>
                <w:rFonts w:ascii="宋体" w:hAnsi="宋体"/>
                <w:szCs w:val="21"/>
              </w:rPr>
              <w:t>5%</w:t>
            </w:r>
            <w:r>
              <w:rPr>
                <w:rFonts w:ascii="宋体" w:hAnsi="宋体" w:hint="eastAsia"/>
                <w:szCs w:val="21"/>
              </w:rPr>
              <w:t>,由</w:t>
            </w:r>
            <w:r>
              <w:rPr>
                <w:rFonts w:ascii="宋体" w:hAnsi="宋体"/>
                <w:szCs w:val="21"/>
              </w:rPr>
              <w:t>中标人均摊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2409</w:t>
            </w: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湿热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灭菌化学指示标签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5.1*8.3cm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0.79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2A1729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低温</w:t>
            </w:r>
            <w:r>
              <w:t>等离子体灭菌化学指示标签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5.1*8.3cm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0.89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陕西木卫斯商贸有限公司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szCs w:val="21"/>
              </w:rPr>
            </w:pPr>
            <w:r w:rsidRPr="00063F2C">
              <w:rPr>
                <w:rFonts w:hint="eastAsia"/>
                <w:szCs w:val="21"/>
              </w:rPr>
              <w:t>陕西省西安市碑林区南关正街</w:t>
            </w:r>
            <w:r w:rsidRPr="00063F2C">
              <w:rPr>
                <w:rFonts w:hint="eastAsia"/>
                <w:szCs w:val="21"/>
              </w:rPr>
              <w:t>95</w:t>
            </w:r>
            <w:r w:rsidRPr="00063F2C">
              <w:rPr>
                <w:rFonts w:hint="eastAsia"/>
                <w:szCs w:val="21"/>
              </w:rPr>
              <w:t>号长鑫大厦</w:t>
            </w:r>
            <w:r w:rsidRPr="00063F2C">
              <w:rPr>
                <w:rFonts w:hint="eastAsia"/>
                <w:szCs w:val="21"/>
              </w:rPr>
              <w:t>1</w:t>
            </w:r>
            <w:r w:rsidRPr="00063F2C">
              <w:rPr>
                <w:rFonts w:hint="eastAsia"/>
                <w:szCs w:val="21"/>
              </w:rPr>
              <w:t>幢</w:t>
            </w:r>
            <w:r w:rsidRPr="00063F2C">
              <w:rPr>
                <w:rFonts w:hint="eastAsia"/>
                <w:szCs w:val="21"/>
              </w:rPr>
              <w:t>1</w:t>
            </w:r>
            <w:r w:rsidRPr="00063F2C">
              <w:rPr>
                <w:rFonts w:hint="eastAsia"/>
                <w:szCs w:val="21"/>
              </w:rPr>
              <w:t>单元</w:t>
            </w:r>
            <w:r w:rsidRPr="00063F2C">
              <w:rPr>
                <w:rFonts w:hint="eastAsia"/>
                <w:szCs w:val="21"/>
              </w:rPr>
              <w:t>17</w:t>
            </w:r>
            <w:r w:rsidRPr="00063F2C">
              <w:rPr>
                <w:rFonts w:hint="eastAsia"/>
                <w:szCs w:val="21"/>
              </w:rPr>
              <w:t>层</w:t>
            </w:r>
            <w:r w:rsidRPr="00063F2C">
              <w:rPr>
                <w:rFonts w:hint="eastAsia"/>
                <w:szCs w:val="21"/>
              </w:rPr>
              <w:t>011704</w:t>
            </w:r>
            <w:r w:rsidRPr="00063F2C">
              <w:rPr>
                <w:rFonts w:hint="eastAsia"/>
                <w:szCs w:val="21"/>
              </w:rPr>
              <w:t>号房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2409</w:t>
            </w: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高温三层追溯标签打印纸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5.1*8.3cm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C84178">
              <w:rPr>
                <w:rFonts w:hint="eastAsia"/>
              </w:rPr>
              <w:t>低温三层追溯标签打印纸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5.1*8.3cm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3563FE">
        <w:trPr>
          <w:trHeight w:val="521"/>
        </w:trPr>
        <w:tc>
          <w:tcPr>
            <w:tcW w:w="14029" w:type="dxa"/>
            <w:gridSpan w:val="8"/>
            <w:vAlign w:val="center"/>
          </w:tcPr>
          <w:p w:rsidR="003563FE" w:rsidRPr="006A58F2" w:rsidRDefault="003563FE" w:rsidP="002A1729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195EF4">
              <w:rPr>
                <w:rFonts w:hint="eastAsia"/>
                <w:b/>
                <w:bCs/>
                <w:szCs w:val="21"/>
              </w:rPr>
              <w:t>第</w:t>
            </w:r>
            <w:r w:rsidRPr="00195EF4">
              <w:rPr>
                <w:rFonts w:hint="eastAsia"/>
                <w:b/>
                <w:bCs/>
                <w:szCs w:val="21"/>
              </w:rPr>
              <w:t>14</w:t>
            </w:r>
            <w:r w:rsidRPr="00195EF4">
              <w:rPr>
                <w:rFonts w:hint="eastAsia"/>
                <w:b/>
                <w:bCs/>
                <w:szCs w:val="21"/>
              </w:rPr>
              <w:t>标段：灭菌监测耗材</w:t>
            </w:r>
          </w:p>
        </w:tc>
      </w:tr>
      <w:tr w:rsidR="002A1729" w:rsidRPr="00195EF4" w:rsidTr="00487FF9">
        <w:trPr>
          <w:trHeight w:val="567"/>
        </w:trPr>
        <w:tc>
          <w:tcPr>
            <w:tcW w:w="70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lastRenderedPageBreak/>
              <w:t>序号</w:t>
            </w:r>
          </w:p>
        </w:tc>
        <w:tc>
          <w:tcPr>
            <w:tcW w:w="3119" w:type="dxa"/>
            <w:vAlign w:val="center"/>
          </w:tcPr>
          <w:p w:rsidR="002A1729" w:rsidRPr="00195EF4" w:rsidRDefault="002A1729" w:rsidP="002A1729">
            <w:pPr>
              <w:widowControl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2A1729" w:rsidRPr="00195EF4" w:rsidRDefault="002A1729" w:rsidP="002A1729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2A1729" w:rsidRPr="006A58F2" w:rsidRDefault="002A1729" w:rsidP="002A1729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西安清卓医药科技有限公司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陕西省西安市国家民用航天产业基地神舟四路</w:t>
            </w:r>
            <w:r>
              <w:rPr>
                <w:rFonts w:hint="eastAsia"/>
                <w:color w:val="000000"/>
                <w:sz w:val="22"/>
              </w:rPr>
              <w:t>636</w:t>
            </w:r>
            <w:r>
              <w:rPr>
                <w:rFonts w:hint="eastAsia"/>
                <w:color w:val="000000"/>
                <w:sz w:val="22"/>
              </w:rPr>
              <w:t>号山水香堤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单元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30102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/>
                <w:szCs w:val="21"/>
              </w:rPr>
              <w:t>采购预算</w:t>
            </w:r>
            <w:r w:rsidRPr="00A276AC">
              <w:rPr>
                <w:rFonts w:ascii="宋体" w:hAnsi="宋体" w:hint="eastAsia"/>
                <w:szCs w:val="21"/>
              </w:rPr>
              <w:t>参照</w:t>
            </w:r>
            <w:r>
              <w:rPr>
                <w:rFonts w:hint="eastAsia"/>
                <w:szCs w:val="21"/>
              </w:rPr>
              <w:t>国家标准</w:t>
            </w:r>
            <w:r w:rsidRPr="00A276AC">
              <w:rPr>
                <w:rFonts w:ascii="宋体" w:hAnsi="宋体" w:hint="eastAsia"/>
                <w:szCs w:val="21"/>
              </w:rPr>
              <w:t>下浮3</w:t>
            </w:r>
            <w:r w:rsidRPr="00A276AC">
              <w:rPr>
                <w:rFonts w:ascii="宋体" w:hAnsi="宋体"/>
                <w:szCs w:val="21"/>
              </w:rPr>
              <w:t>5%</w:t>
            </w:r>
            <w:r>
              <w:rPr>
                <w:rFonts w:ascii="宋体" w:hAnsi="宋体" w:hint="eastAsia"/>
                <w:szCs w:val="21"/>
              </w:rPr>
              <w:t>,由</w:t>
            </w:r>
            <w:r>
              <w:rPr>
                <w:rFonts w:ascii="宋体" w:hAnsi="宋体"/>
                <w:szCs w:val="21"/>
              </w:rPr>
              <w:t>中标人均摊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1553</w:t>
            </w: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高温管腔</w:t>
            </w:r>
            <w:r w:rsidRPr="00C84178">
              <w:rPr>
                <w:rFonts w:hint="eastAsia"/>
              </w:rPr>
              <w:t>BD</w:t>
            </w:r>
            <w:r w:rsidRPr="00C84178">
              <w:rPr>
                <w:rFonts w:hint="eastAsia"/>
              </w:rPr>
              <w:t>监测装置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74651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高温管腔</w:t>
            </w:r>
            <w:r w:rsidRPr="00C84178">
              <w:rPr>
                <w:rFonts w:hint="eastAsia"/>
              </w:rPr>
              <w:t>BD</w:t>
            </w:r>
            <w:r w:rsidRPr="00C84178">
              <w:rPr>
                <w:rFonts w:hint="eastAsia"/>
              </w:rPr>
              <w:t>监测卡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7561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陕西木卫斯商贸有限公司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3F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陕西省西安市碑林区南关正街95号长鑫大厦1幢1单元17层011704号房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1553</w:t>
            </w: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高温管腔</w:t>
            </w:r>
            <w:r w:rsidRPr="00C84178">
              <w:rPr>
                <w:rFonts w:hint="eastAsia"/>
              </w:rPr>
              <w:t>BD</w:t>
            </w:r>
            <w:r w:rsidRPr="00C84178">
              <w:rPr>
                <w:rFonts w:hint="eastAsia"/>
              </w:rPr>
              <w:t>监测装置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211-150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高温管腔</w:t>
            </w:r>
            <w:r w:rsidRPr="00C84178">
              <w:rPr>
                <w:rFonts w:hint="eastAsia"/>
              </w:rPr>
              <w:t>BD</w:t>
            </w:r>
            <w:r w:rsidRPr="00C84178">
              <w:rPr>
                <w:rFonts w:hint="eastAsia"/>
              </w:rPr>
              <w:t>监测卡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211-115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陕西斯达尔医疗器械有限公司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63F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陕西省西安市莲湖区西安市莲湖区五星小区九号楼万德商务10704室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1553</w:t>
            </w: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高温管腔</w:t>
            </w:r>
            <w:r w:rsidRPr="00C84178">
              <w:rPr>
                <w:rFonts w:hint="eastAsia"/>
              </w:rPr>
              <w:t>BD</w:t>
            </w:r>
            <w:r w:rsidRPr="00C84178">
              <w:rPr>
                <w:rFonts w:hint="eastAsia"/>
              </w:rPr>
              <w:t>监测装置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00135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高温管腔</w:t>
            </w:r>
            <w:r w:rsidRPr="00C84178">
              <w:rPr>
                <w:rFonts w:hint="eastAsia"/>
              </w:rPr>
              <w:t>BD</w:t>
            </w:r>
            <w:r w:rsidRPr="00C84178">
              <w:rPr>
                <w:rFonts w:hint="eastAsia"/>
              </w:rPr>
              <w:t>监测卡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00135</w:t>
            </w: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2A1729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2A17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2A172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789"/>
        </w:trPr>
        <w:tc>
          <w:tcPr>
            <w:tcW w:w="14029" w:type="dxa"/>
            <w:gridSpan w:val="8"/>
            <w:vAlign w:val="center"/>
          </w:tcPr>
          <w:p w:rsidR="003563FE" w:rsidRPr="006A58F2" w:rsidRDefault="003563FE" w:rsidP="002A1729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195EF4">
              <w:rPr>
                <w:rFonts w:hint="eastAsia"/>
                <w:b/>
                <w:bCs/>
                <w:szCs w:val="21"/>
              </w:rPr>
              <w:t>第</w:t>
            </w:r>
            <w:r w:rsidRPr="00195EF4">
              <w:rPr>
                <w:rFonts w:hint="eastAsia"/>
                <w:b/>
                <w:bCs/>
                <w:szCs w:val="21"/>
              </w:rPr>
              <w:t>17</w:t>
            </w:r>
            <w:r w:rsidRPr="00195EF4">
              <w:rPr>
                <w:rFonts w:hint="eastAsia"/>
                <w:b/>
                <w:bCs/>
                <w:szCs w:val="21"/>
              </w:rPr>
              <w:t>标段：灭菌监测耗材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3563FE" w:rsidRPr="00195EF4" w:rsidRDefault="003563FE" w:rsidP="003563FE">
            <w:pPr>
              <w:widowControl/>
              <w:spacing w:line="360" w:lineRule="auto"/>
              <w:jc w:val="center"/>
              <w:rPr>
                <w:bCs/>
                <w:kern w:val="0"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中标（入围）单位</w:t>
            </w:r>
          </w:p>
        </w:tc>
        <w:tc>
          <w:tcPr>
            <w:tcW w:w="2409" w:type="dxa"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993" w:type="dxa"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收费标准</w:t>
            </w:r>
          </w:p>
        </w:tc>
        <w:tc>
          <w:tcPr>
            <w:tcW w:w="1134" w:type="dxa"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95EF4">
              <w:rPr>
                <w:szCs w:val="21"/>
              </w:rPr>
              <w:t>收费金额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851" w:type="dxa"/>
            <w:vAlign w:val="center"/>
          </w:tcPr>
          <w:p w:rsidR="003563FE" w:rsidRPr="006A58F2" w:rsidRDefault="003563FE" w:rsidP="003563FE">
            <w:pPr>
              <w:tabs>
                <w:tab w:val="left" w:pos="5145"/>
              </w:tabs>
              <w:jc w:val="center"/>
              <w:rPr>
                <w:szCs w:val="21"/>
              </w:rPr>
            </w:pPr>
            <w:r w:rsidRPr="006A58F2">
              <w:rPr>
                <w:rFonts w:ascii="宋体" w:hAnsi="宋体" w:hint="eastAsia"/>
                <w:szCs w:val="21"/>
              </w:rPr>
              <w:t>单价</w:t>
            </w:r>
            <w:r w:rsidRPr="006A58F2">
              <w:rPr>
                <w:rFonts w:ascii="宋体" w:hAnsi="宋体"/>
                <w:szCs w:val="21"/>
              </w:rPr>
              <w:t>（</w:t>
            </w:r>
            <w:r w:rsidRPr="006A58F2">
              <w:rPr>
                <w:rFonts w:ascii="宋体" w:hAnsi="宋体" w:hint="eastAsia"/>
                <w:szCs w:val="21"/>
              </w:rPr>
              <w:t>元</w:t>
            </w:r>
            <w:r w:rsidRPr="006A58F2">
              <w:rPr>
                <w:rFonts w:ascii="宋体" w:hAnsi="宋体"/>
                <w:szCs w:val="21"/>
              </w:rPr>
              <w:t>）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陕西木卫斯商贸有限公司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szCs w:val="21"/>
              </w:rPr>
            </w:pPr>
            <w:r w:rsidRPr="00063F2C">
              <w:rPr>
                <w:rFonts w:hint="eastAsia"/>
                <w:szCs w:val="21"/>
              </w:rPr>
              <w:t>陕西省西安市碑林区南关正街</w:t>
            </w:r>
            <w:r w:rsidRPr="00063F2C">
              <w:rPr>
                <w:rFonts w:hint="eastAsia"/>
                <w:szCs w:val="21"/>
              </w:rPr>
              <w:t>95</w:t>
            </w:r>
            <w:r w:rsidRPr="00063F2C">
              <w:rPr>
                <w:rFonts w:hint="eastAsia"/>
                <w:szCs w:val="21"/>
              </w:rPr>
              <w:t>号长鑫大厦</w:t>
            </w:r>
            <w:r w:rsidRPr="00063F2C">
              <w:rPr>
                <w:rFonts w:hint="eastAsia"/>
                <w:szCs w:val="21"/>
              </w:rPr>
              <w:t>1</w:t>
            </w:r>
            <w:r w:rsidRPr="00063F2C">
              <w:rPr>
                <w:rFonts w:hint="eastAsia"/>
                <w:szCs w:val="21"/>
              </w:rPr>
              <w:t>幢</w:t>
            </w:r>
            <w:r w:rsidRPr="00063F2C">
              <w:rPr>
                <w:rFonts w:hint="eastAsia"/>
                <w:szCs w:val="21"/>
              </w:rPr>
              <w:t>1</w:t>
            </w:r>
            <w:r w:rsidRPr="00063F2C">
              <w:rPr>
                <w:rFonts w:hint="eastAsia"/>
                <w:szCs w:val="21"/>
              </w:rPr>
              <w:t>单元</w:t>
            </w:r>
            <w:r w:rsidRPr="00063F2C">
              <w:rPr>
                <w:rFonts w:hint="eastAsia"/>
                <w:szCs w:val="21"/>
              </w:rPr>
              <w:t>17</w:t>
            </w:r>
            <w:r w:rsidRPr="00063F2C">
              <w:rPr>
                <w:rFonts w:hint="eastAsia"/>
                <w:szCs w:val="21"/>
              </w:rPr>
              <w:t>层</w:t>
            </w:r>
            <w:r w:rsidRPr="00063F2C">
              <w:rPr>
                <w:rFonts w:hint="eastAsia"/>
                <w:szCs w:val="21"/>
              </w:rPr>
              <w:t>011704</w:t>
            </w:r>
            <w:r w:rsidRPr="00063F2C">
              <w:rPr>
                <w:rFonts w:hint="eastAsia"/>
                <w:szCs w:val="21"/>
              </w:rPr>
              <w:t>号房</w:t>
            </w:r>
          </w:p>
        </w:tc>
        <w:tc>
          <w:tcPr>
            <w:tcW w:w="993" w:type="dxa"/>
            <w:vMerge w:val="restart"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定额</w:t>
            </w:r>
            <w:r>
              <w:rPr>
                <w:szCs w:val="21"/>
              </w:rPr>
              <w:t>收取</w:t>
            </w: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H202</w:t>
            </w:r>
            <w:r w:rsidRPr="00C84178">
              <w:rPr>
                <w:rFonts w:hint="eastAsia"/>
              </w:rPr>
              <w:t>包内化学指示卡</w:t>
            </w:r>
          </w:p>
        </w:tc>
        <w:tc>
          <w:tcPr>
            <w:tcW w:w="1984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V400</w:t>
            </w:r>
          </w:p>
        </w:tc>
        <w:tc>
          <w:tcPr>
            <w:tcW w:w="851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2.3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3563FE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H202</w:t>
            </w:r>
            <w:r w:rsidRPr="00C84178">
              <w:rPr>
                <w:rFonts w:hint="eastAsia"/>
              </w:rPr>
              <w:t>灭菌包外化学指示胶带</w:t>
            </w:r>
          </w:p>
        </w:tc>
        <w:tc>
          <w:tcPr>
            <w:tcW w:w="1984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14202</w:t>
            </w:r>
          </w:p>
        </w:tc>
        <w:tc>
          <w:tcPr>
            <w:tcW w:w="851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3563FE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3563FE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 w:val="restart"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95EF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195EF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陕西斯达尔医疗器械有限公司</w:t>
            </w:r>
          </w:p>
        </w:tc>
        <w:tc>
          <w:tcPr>
            <w:tcW w:w="2409" w:type="dxa"/>
            <w:vMerge w:val="restart"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szCs w:val="21"/>
              </w:rPr>
            </w:pPr>
            <w:r w:rsidRPr="00063F2C">
              <w:rPr>
                <w:rFonts w:hint="eastAsia"/>
                <w:szCs w:val="21"/>
              </w:rPr>
              <w:t>陕西省西安市莲湖区西安市莲湖区五星小区九号楼万德商务</w:t>
            </w:r>
            <w:r w:rsidRPr="00063F2C">
              <w:rPr>
                <w:rFonts w:hint="eastAsia"/>
                <w:szCs w:val="21"/>
              </w:rPr>
              <w:t>10704</w:t>
            </w:r>
            <w:r w:rsidRPr="00063F2C">
              <w:rPr>
                <w:rFonts w:hint="eastAsia"/>
                <w:szCs w:val="21"/>
              </w:rPr>
              <w:t>室</w:t>
            </w: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835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H202</w:t>
            </w:r>
            <w:r w:rsidRPr="00C84178">
              <w:rPr>
                <w:rFonts w:hint="eastAsia"/>
              </w:rPr>
              <w:t>包内化学指示卡</w:t>
            </w:r>
          </w:p>
        </w:tc>
        <w:tc>
          <w:tcPr>
            <w:tcW w:w="1984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1248</w:t>
            </w:r>
          </w:p>
        </w:tc>
        <w:tc>
          <w:tcPr>
            <w:tcW w:w="851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3563FE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4178">
              <w:rPr>
                <w:rFonts w:hint="eastAsia"/>
              </w:rPr>
              <w:t>H202</w:t>
            </w:r>
            <w:r w:rsidRPr="00C84178">
              <w:rPr>
                <w:rFonts w:hint="eastAsia"/>
              </w:rPr>
              <w:t>灭菌包外化学指示胶带</w:t>
            </w:r>
          </w:p>
        </w:tc>
        <w:tc>
          <w:tcPr>
            <w:tcW w:w="1984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1228</w:t>
            </w:r>
          </w:p>
        </w:tc>
        <w:tc>
          <w:tcPr>
            <w:tcW w:w="851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3563FE" w:rsidRPr="00195EF4" w:rsidTr="00487FF9">
        <w:trPr>
          <w:trHeight w:val="567"/>
        </w:trPr>
        <w:tc>
          <w:tcPr>
            <w:tcW w:w="704" w:type="dxa"/>
            <w:vMerge/>
            <w:vAlign w:val="center"/>
          </w:tcPr>
          <w:p w:rsidR="003563FE" w:rsidRPr="00195EF4" w:rsidRDefault="003563FE" w:rsidP="003563FE">
            <w:pPr>
              <w:tabs>
                <w:tab w:val="left" w:pos="5145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09" w:type="dxa"/>
            <w:vMerge/>
            <w:vAlign w:val="center"/>
          </w:tcPr>
          <w:p w:rsidR="003563FE" w:rsidRPr="00063F2C" w:rsidRDefault="003563FE" w:rsidP="003563FE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563FE" w:rsidRPr="00195EF4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35" w:type="dxa"/>
            <w:vAlign w:val="center"/>
          </w:tcPr>
          <w:p w:rsidR="003563FE" w:rsidRPr="00C84178" w:rsidRDefault="003563FE" w:rsidP="003563FE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1984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3563FE" w:rsidRDefault="003563FE" w:rsidP="003563F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E10A4F" w:rsidRPr="00B53239" w:rsidRDefault="00E10A4F" w:rsidP="00B53239">
      <w:pPr>
        <w:jc w:val="center"/>
      </w:pPr>
    </w:p>
    <w:sectPr w:rsidR="00E10A4F" w:rsidRPr="00B53239" w:rsidSect="006A58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28" w:rsidRDefault="00FD1A28" w:rsidP="00D2561D">
      <w:r>
        <w:separator/>
      </w:r>
    </w:p>
  </w:endnote>
  <w:endnote w:type="continuationSeparator" w:id="0">
    <w:p w:rsidR="00FD1A28" w:rsidRDefault="00FD1A28" w:rsidP="00D2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28" w:rsidRDefault="00FD1A28" w:rsidP="00D2561D">
      <w:r>
        <w:separator/>
      </w:r>
    </w:p>
  </w:footnote>
  <w:footnote w:type="continuationSeparator" w:id="0">
    <w:p w:rsidR="00FD1A28" w:rsidRDefault="00FD1A28" w:rsidP="00D2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DD"/>
    <w:rsid w:val="00000B8E"/>
    <w:rsid w:val="00063F2C"/>
    <w:rsid w:val="00071C7A"/>
    <w:rsid w:val="00195EF4"/>
    <w:rsid w:val="002A1729"/>
    <w:rsid w:val="003563FE"/>
    <w:rsid w:val="00487FF9"/>
    <w:rsid w:val="006A58F2"/>
    <w:rsid w:val="00704F9F"/>
    <w:rsid w:val="00783F88"/>
    <w:rsid w:val="00820093"/>
    <w:rsid w:val="008422A6"/>
    <w:rsid w:val="00B53239"/>
    <w:rsid w:val="00D2561D"/>
    <w:rsid w:val="00D27779"/>
    <w:rsid w:val="00DB045A"/>
    <w:rsid w:val="00DE25DD"/>
    <w:rsid w:val="00E10A4F"/>
    <w:rsid w:val="00E30F8E"/>
    <w:rsid w:val="00E56A53"/>
    <w:rsid w:val="00EF522D"/>
    <w:rsid w:val="00F95B81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10E64-F9AB-4DE6-BED9-5E1CA55D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61D"/>
    <w:rPr>
      <w:sz w:val="18"/>
      <w:szCs w:val="18"/>
    </w:rPr>
  </w:style>
  <w:style w:type="table" w:styleId="a5">
    <w:name w:val="Table Grid"/>
    <w:basedOn w:val="a1"/>
    <w:uiPriority w:val="39"/>
    <w:rsid w:val="00D25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465</Words>
  <Characters>2654</Characters>
  <Application>Microsoft Office Word</Application>
  <DocSecurity>0</DocSecurity>
  <Lines>22</Lines>
  <Paragraphs>6</Paragraphs>
  <ScaleCrop>false</ScaleCrop>
  <Company>微软中国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2020-04-30T09:37:00Z</dcterms:created>
  <dcterms:modified xsi:type="dcterms:W3CDTF">2020-06-28T08:34:00Z</dcterms:modified>
</cp:coreProperties>
</file>